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ЛГВО-22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2955x6190x2554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393.013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дерево, лак, пластик, армированный канат.</w:t>
              <w:br/>
              <w:t/>
              <w:br/>
              <w:t>Элементы комплекса:</w:t>
              <w:br/>
              <w:t>Столб высотой 2555 мм - 8 шт.</w:t>
              <w:br/>
              <w:t>Столб высотой 555 мм - 4 шт.</w:t>
              <w:br/>
              <w:t>Cкамья гимнастическая (1940x1090x90 мм ) - 2 шт.</w:t>
              <w:br/>
              <w:t>Лестница вертикальная (2074x1090 мм) - 1 шт.</w:t>
              <w:br/>
              <w:t>Перекладина (длина 1090 мм) - 5 шт.</w:t>
              <w:br/>
              <w:t>Перекладина под кольца (длина 1090 мм) - 1 шт.</w:t>
              <w:br/>
              <w:t>Перекладина под канат (длина 1090 мм) - 1 шт.</w:t>
              <w:br/>
              <w:t>Хомут алюминиевый - 26 шт.</w:t>
              <w:br/>
              <w:t>Крепление каната - 1 шт.</w:t>
              <w:br/>
              <w:t>Доска длиной 1940 мм - 8 шт.</w:t>
              <w:br/>
              <w:t>Канат д/лазания+ закладная - 1 шт.</w:t>
              <w:br/>
              <w:t>Кольца гимнастические - 2 шт.</w:t>
              <w:br/>
              <w:t>Комплект крепежа - 1 шт.</w:t>
              <w:br/>
              <w:t>Закладные детали - 1 комплект.</w:t>
              <w:br/>
              <w:t/>
              <w:br/>
              <w:t>Опоры комплекса являются цельными, сварными, выполнены из металлической трубы диаметром 108 мм с толщиной стенки 3 мм, фланцев с косынками, и эллиптической заглушки сверху.</w:t>
              <w:br/>
              <w:t/>
              <w:br/>
              <w:t>В состав комплекса входят две скамьи для пресса, под углом 15 и 25 градусов, выполненные на металлическом каркасе, и покрытые досками хвойных пород сечением 90x35 мм. Все доски отшлифованы, верхние кромки скруглены. Обработанные поверхности покрыты тонированным и бесцветным лаком.</w:t>
              <w:br/>
              <w:t/>
              <w:br/>
              <w:t>Лестница и каркас скамеек выполнены из круглой металлической трубы диаметром 33,5 мм.</w:t>
              <w:br/>
              <w:t>Перекладины и турники также выполнены из круглой металлической трубы диаметром 33,5 мм.</w:t>
              <w:br/>
              <w:t/>
              <w:br/>
              <w:t>Присоединение перекладины, турников, лестницы, скамеек к опорным столбам выполнено на разборных алюминиевых хомутах.</w:t>
              <w:br/>
              <w:t/>
              <w:br/>
              <w:t>Гимнастические кольца выполнены из пластика. Крепление к перекладине осуществляется при помощи армированного полипропиленового каната диаметром 16 мм состоящего из шести прядей, каждая прядь армирована восемью металлическими проволоками. Стальные проволоки покрыты витым полипропиленовым сплитом (плетеный полиэстер). </w:t>
              <w:br/>
              <w:t/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